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חגים עיקריים ומה עושים בכל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ברכה פשוטה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יום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שמברכים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אוכלים ארוחות בסוכה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שמשחקים בסביבון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נותנים משלוחי מנות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 שתולים דגלים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מבנק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חג למה שעושים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(תפוח בדבש)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(סוכה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(סביבון ונרות)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(תחפושת ומשלוח 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(הגדה ומצה)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 בדבש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ברכה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שם חג נכון, כותב ברכה מתאימה ומזכיר מנהג אחד מהחג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חג אמיתי עם מנהג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יום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תחילת התרגול כדי לחזק הבנת שמיעה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כדי לעודד שיחה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לתלות את הברכות בכיתה לקראת החג הקרוב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בישראל יש הרבה חגים ומועדים לאורך השנה. בכל חג יש מנהגים, מאכלים ומילים מיוחדות. בדף הזה נתרגל את המילים והעובדות החשובות על החגים.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בראש השנה אוכלים תפוח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מדליקים נרות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ילדים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מתחפשים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תולים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קוראים בליל הסדר בפסח?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חג תולים דגלים כחול-לבן על הבתים?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בונים בסוכות?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תחפושת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השנה מאחלים שנה טובה ומתוקה.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בסוכות אוכלים ארוחות רק בבית ולא בסוכה.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משחקים בסביבון.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נותנים משלוחי מנות רק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העצמאות תולים דגלים כחול-לבן.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מבנק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בסוכות בונים __________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מדליקים נרות שמונה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ילדים מתחפשים ונותנים משלוחי מנות.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כל המשפחה יושבת יחד בליל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בראש השנה אוכלים תפוח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חג למה שעושים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סוכה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הגדה ומצה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תחפושת ומשלוח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סביבון ונרות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תפוח בדבש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 בדבש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ברכה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ברכה לחבר או לחברה לחג הקרוב. כתבו את שם החג ומשהו אחד שעושים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חג אחד ומה עושים בו.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בחנוכה מדליקים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חג תולים דגלים כחול-לבן?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